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5B" w:rsidRDefault="00205E59" w:rsidP="00205E59">
      <w:pPr>
        <w:rPr>
          <w:sz w:val="27"/>
        </w:rPr>
      </w:pPr>
      <w:r>
        <w:rPr>
          <w:spacing w:val="-2"/>
          <w:sz w:val="30"/>
          <w:szCs w:val="30"/>
        </w:rPr>
        <w:t xml:space="preserve">                        </w:t>
      </w:r>
      <w:r>
        <w:rPr>
          <w:sz w:val="27"/>
        </w:rPr>
        <w:t xml:space="preserve">                            </w:t>
      </w: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E59" w:rsidRDefault="00205E59" w:rsidP="00205E59">
      <w:pPr>
        <w:tabs>
          <w:tab w:val="center" w:pos="4962"/>
        </w:tabs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ГОРАЦК</w:t>
      </w:r>
      <w:proofErr w:type="gramStart"/>
      <w:r>
        <w:rPr>
          <w:spacing w:val="-2"/>
          <w:sz w:val="30"/>
          <w:szCs w:val="30"/>
          <w:lang w:val="en-US"/>
        </w:rPr>
        <w:t>I</w:t>
      </w:r>
      <w:proofErr w:type="gramEnd"/>
      <w:r w:rsidRPr="001A3950">
        <w:rPr>
          <w:spacing w:val="-2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 xml:space="preserve">  РАЁННЫ</w:t>
      </w:r>
      <w:r>
        <w:rPr>
          <w:spacing w:val="-2"/>
          <w:sz w:val="30"/>
          <w:szCs w:val="30"/>
        </w:rPr>
        <w:tab/>
        <w:t xml:space="preserve">                                 ГОРЕЦКИЙ РАЙОННЫЙ</w:t>
      </w:r>
    </w:p>
    <w:p w:rsidR="00205E59" w:rsidRDefault="00205E59" w:rsidP="00205E59">
      <w:pPr>
        <w:rPr>
          <w:sz w:val="27"/>
        </w:rPr>
      </w:pPr>
      <w:r>
        <w:rPr>
          <w:bCs/>
          <w:sz w:val="28"/>
        </w:rPr>
        <w:t>ВЫКАНАУЧЫ КАМ</w:t>
      </w:r>
      <w:proofErr w:type="gramStart"/>
      <w:r>
        <w:rPr>
          <w:bCs/>
          <w:sz w:val="28"/>
          <w:lang w:val="en-US"/>
        </w:rPr>
        <w:t>I</w:t>
      </w:r>
      <w:proofErr w:type="gramEnd"/>
      <w:r>
        <w:rPr>
          <w:bCs/>
          <w:sz w:val="28"/>
        </w:rPr>
        <w:t>ТЭТ                            ИСПОЛНИТЕЛЬНЫЙ КОМИТЕТ</w:t>
      </w:r>
    </w:p>
    <w:p w:rsidR="00205E59" w:rsidRDefault="00205E59" w:rsidP="00205E59">
      <w:pPr>
        <w:rPr>
          <w:sz w:val="27"/>
        </w:rPr>
      </w:pPr>
    </w:p>
    <w:p w:rsidR="00205E59" w:rsidRDefault="000C74CD" w:rsidP="00205E59">
      <w:pPr>
        <w:rPr>
          <w:bCs/>
          <w:sz w:val="28"/>
          <w:lang w:val="be-BY"/>
        </w:rPr>
      </w:pPr>
      <w:r>
        <w:rPr>
          <w:bCs/>
          <w:sz w:val="28"/>
          <w:lang w:val="be-BY"/>
        </w:rPr>
        <w:t>ДОБРАЎСК</w:t>
      </w:r>
      <w:r>
        <w:rPr>
          <w:bCs/>
          <w:sz w:val="28"/>
          <w:lang w:val="en-US"/>
        </w:rPr>
        <w:t>I</w:t>
      </w:r>
      <w:r w:rsidR="00205E59" w:rsidRPr="001A3950">
        <w:rPr>
          <w:bCs/>
          <w:sz w:val="28"/>
        </w:rPr>
        <w:t xml:space="preserve">  </w:t>
      </w:r>
      <w:r w:rsidR="00205E59">
        <w:rPr>
          <w:bCs/>
          <w:sz w:val="28"/>
        </w:rPr>
        <w:t>СЕЛЬСК</w:t>
      </w:r>
      <w:r w:rsidR="00205E59">
        <w:rPr>
          <w:bCs/>
          <w:sz w:val="28"/>
          <w:lang w:val="en-US"/>
        </w:rPr>
        <w:t>I</w:t>
      </w:r>
      <w:r w:rsidR="00205E59">
        <w:rPr>
          <w:bCs/>
          <w:sz w:val="28"/>
          <w:lang w:val="be-BY"/>
        </w:rPr>
        <w:t xml:space="preserve"> </w:t>
      </w:r>
      <w:r w:rsidR="00C05A9B">
        <w:rPr>
          <w:bCs/>
          <w:sz w:val="28"/>
          <w:lang w:val="be-BY"/>
        </w:rPr>
        <w:tab/>
      </w:r>
      <w:r w:rsidR="00C05A9B">
        <w:rPr>
          <w:bCs/>
          <w:sz w:val="28"/>
          <w:lang w:val="be-BY"/>
        </w:rPr>
        <w:tab/>
        <w:t xml:space="preserve">             </w:t>
      </w:r>
      <w:r>
        <w:rPr>
          <w:bCs/>
          <w:sz w:val="28"/>
          <w:lang w:val="be-BY"/>
        </w:rPr>
        <w:t>ДОБРОВС</w:t>
      </w:r>
      <w:r>
        <w:rPr>
          <w:bCs/>
          <w:sz w:val="28"/>
        </w:rPr>
        <w:t>КИЙ</w:t>
      </w:r>
      <w:r w:rsidR="00205E59">
        <w:rPr>
          <w:bCs/>
          <w:sz w:val="28"/>
          <w:lang w:val="be-BY"/>
        </w:rPr>
        <w:t xml:space="preserve"> СЕЛЬСКИЙ</w:t>
      </w:r>
    </w:p>
    <w:p w:rsidR="003D6FD9" w:rsidRPr="003D6FD9" w:rsidRDefault="00205E59" w:rsidP="003D6FD9">
      <w:pPr>
        <w:spacing w:line="280" w:lineRule="exact"/>
        <w:rPr>
          <w:sz w:val="30"/>
          <w:szCs w:val="30"/>
        </w:rPr>
      </w:pPr>
      <w:r>
        <w:rPr>
          <w:bCs/>
          <w:sz w:val="28"/>
        </w:rPr>
        <w:t>ВЫКАНАУЧЫ КАМ</w:t>
      </w:r>
      <w:proofErr w:type="gramStart"/>
      <w:r>
        <w:rPr>
          <w:bCs/>
          <w:sz w:val="28"/>
          <w:lang w:val="en-US"/>
        </w:rPr>
        <w:t>I</w:t>
      </w:r>
      <w:proofErr w:type="gramEnd"/>
      <w:r>
        <w:rPr>
          <w:bCs/>
          <w:sz w:val="28"/>
        </w:rPr>
        <w:t>ТЭТ</w:t>
      </w:r>
      <w:r>
        <w:rPr>
          <w:bCs/>
          <w:sz w:val="28"/>
          <w:lang w:val="be-BY"/>
        </w:rPr>
        <w:t xml:space="preserve"> 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   ИСПОЛНИТЕЛЬНЫЙ КОМИТЕТ</w:t>
      </w:r>
    </w:p>
    <w:p w:rsidR="00205E59" w:rsidRDefault="00205E59" w:rsidP="003D6FD9">
      <w:pPr>
        <w:spacing w:line="360" w:lineRule="auto"/>
        <w:rPr>
          <w:bCs/>
          <w:sz w:val="28"/>
          <w:lang w:val="be-BY"/>
        </w:rPr>
      </w:pPr>
      <w:r>
        <w:rPr>
          <w:bCs/>
          <w:sz w:val="28"/>
          <w:lang w:val="be-BY"/>
        </w:rPr>
        <w:tab/>
        <w:t xml:space="preserve">           </w:t>
      </w:r>
      <w:r>
        <w:rPr>
          <w:bCs/>
          <w:sz w:val="28"/>
          <w:lang w:val="be-BY"/>
        </w:rPr>
        <w:tab/>
      </w:r>
      <w:r>
        <w:rPr>
          <w:bCs/>
          <w:sz w:val="28"/>
        </w:rPr>
        <w:t xml:space="preserve">   </w:t>
      </w:r>
    </w:p>
    <w:p w:rsidR="005E0E67" w:rsidRPr="005E0E67" w:rsidRDefault="005E0E67" w:rsidP="005E0E67">
      <w:pPr>
        <w:rPr>
          <w:b/>
          <w:bCs/>
          <w:sz w:val="32"/>
          <w:szCs w:val="32"/>
        </w:rPr>
      </w:pPr>
      <w:r w:rsidRPr="005E0E67">
        <w:rPr>
          <w:b/>
          <w:bCs/>
          <w:sz w:val="32"/>
          <w:szCs w:val="32"/>
        </w:rPr>
        <w:t>РАШЭННЕ</w:t>
      </w:r>
      <w:r w:rsidRPr="005E0E67">
        <w:rPr>
          <w:b/>
          <w:bCs/>
          <w:sz w:val="32"/>
          <w:szCs w:val="32"/>
        </w:rPr>
        <w:tab/>
      </w:r>
      <w:r w:rsidRPr="005E0E67">
        <w:rPr>
          <w:b/>
          <w:bCs/>
          <w:sz w:val="32"/>
          <w:szCs w:val="32"/>
        </w:rPr>
        <w:tab/>
      </w:r>
      <w:r w:rsidRPr="005E0E67">
        <w:rPr>
          <w:b/>
          <w:bCs/>
          <w:sz w:val="32"/>
          <w:szCs w:val="32"/>
        </w:rPr>
        <w:tab/>
        <w:t xml:space="preserve">                     РЕШЕНИЕ</w:t>
      </w:r>
    </w:p>
    <w:p w:rsidR="00C05A9B" w:rsidRDefault="00C05A9B" w:rsidP="005E0E67">
      <w:pPr>
        <w:rPr>
          <w:sz w:val="30"/>
          <w:szCs w:val="30"/>
        </w:rPr>
      </w:pPr>
    </w:p>
    <w:p w:rsidR="005E0E67" w:rsidRPr="000C74CD" w:rsidRDefault="00122871" w:rsidP="005E0E67">
      <w:pPr>
        <w:rPr>
          <w:sz w:val="30"/>
          <w:szCs w:val="30"/>
        </w:rPr>
      </w:pPr>
      <w:r w:rsidRPr="000C74CD">
        <w:rPr>
          <w:sz w:val="30"/>
          <w:szCs w:val="30"/>
        </w:rPr>
        <w:t>27</w:t>
      </w:r>
      <w:r w:rsidR="00C05A9B" w:rsidRPr="000C74CD">
        <w:rPr>
          <w:sz w:val="30"/>
          <w:szCs w:val="30"/>
        </w:rPr>
        <w:t xml:space="preserve"> </w:t>
      </w:r>
      <w:r w:rsidR="000C74CD" w:rsidRPr="000C74CD">
        <w:rPr>
          <w:sz w:val="30"/>
          <w:szCs w:val="30"/>
        </w:rPr>
        <w:t>апреля</w:t>
      </w:r>
      <w:r w:rsidR="00E80725" w:rsidRPr="000C74CD">
        <w:rPr>
          <w:sz w:val="30"/>
          <w:szCs w:val="30"/>
        </w:rPr>
        <w:t xml:space="preserve"> </w:t>
      </w:r>
      <w:r w:rsidR="005E0E67" w:rsidRPr="000C74CD">
        <w:rPr>
          <w:sz w:val="30"/>
          <w:szCs w:val="30"/>
        </w:rPr>
        <w:t>202</w:t>
      </w:r>
      <w:r w:rsidR="00415DAD" w:rsidRPr="000C74CD">
        <w:rPr>
          <w:sz w:val="30"/>
          <w:szCs w:val="30"/>
        </w:rPr>
        <w:t>3</w:t>
      </w:r>
      <w:r w:rsidR="005E0E67">
        <w:rPr>
          <w:sz w:val="30"/>
          <w:szCs w:val="30"/>
        </w:rPr>
        <w:t xml:space="preserve"> г.  №</w:t>
      </w:r>
      <w:r w:rsidR="00E80725">
        <w:rPr>
          <w:sz w:val="30"/>
          <w:szCs w:val="30"/>
        </w:rPr>
        <w:t xml:space="preserve"> </w:t>
      </w:r>
      <w:r w:rsidR="000C74CD" w:rsidRPr="000C74CD">
        <w:rPr>
          <w:sz w:val="30"/>
          <w:szCs w:val="30"/>
        </w:rPr>
        <w:t>4</w:t>
      </w:r>
      <w:r w:rsidR="00A052B4" w:rsidRPr="000C74CD">
        <w:rPr>
          <w:sz w:val="30"/>
          <w:szCs w:val="30"/>
        </w:rPr>
        <w:t>-</w:t>
      </w:r>
      <w:r w:rsidR="000C74CD" w:rsidRPr="000C74CD">
        <w:rPr>
          <w:sz w:val="30"/>
          <w:szCs w:val="30"/>
        </w:rPr>
        <w:t>10</w:t>
      </w:r>
    </w:p>
    <w:p w:rsidR="005E0E67" w:rsidRPr="00652101" w:rsidRDefault="005E0E67" w:rsidP="005E0E67">
      <w:pPr>
        <w:spacing w:line="360" w:lineRule="auto"/>
        <w:jc w:val="both"/>
        <w:rPr>
          <w:sz w:val="28"/>
          <w:szCs w:val="20"/>
        </w:rPr>
      </w:pPr>
    </w:p>
    <w:p w:rsidR="00A63FA1" w:rsidRDefault="00153D6A" w:rsidP="00153D6A">
      <w:pPr>
        <w:pStyle w:val="afb"/>
        <w:tabs>
          <w:tab w:val="left" w:pos="-5328"/>
          <w:tab w:val="left" w:pos="7200"/>
          <w:tab w:val="right" w:pos="9530"/>
        </w:tabs>
        <w:spacing w:line="280" w:lineRule="exact"/>
        <w:ind w:left="4570" w:hanging="4570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</w:rPr>
        <w:t xml:space="preserve">О </w:t>
      </w:r>
      <w:r w:rsidR="00A63FA1">
        <w:rPr>
          <w:color w:val="000000"/>
          <w:sz w:val="30"/>
          <w:szCs w:val="30"/>
          <w:lang w:val="ru-RU"/>
        </w:rPr>
        <w:t xml:space="preserve">направлении </w:t>
      </w:r>
      <w:r>
        <w:rPr>
          <w:color w:val="000000"/>
          <w:sz w:val="30"/>
          <w:szCs w:val="30"/>
        </w:rPr>
        <w:t>резервного фонда</w:t>
      </w:r>
    </w:p>
    <w:p w:rsidR="00153D6A" w:rsidRPr="001909C3" w:rsidRDefault="00122871" w:rsidP="00153D6A">
      <w:pPr>
        <w:pStyle w:val="afb"/>
        <w:tabs>
          <w:tab w:val="left" w:pos="-5328"/>
          <w:tab w:val="left" w:pos="7200"/>
          <w:tab w:val="right" w:pos="9530"/>
        </w:tabs>
        <w:spacing w:line="280" w:lineRule="exact"/>
        <w:ind w:left="4570" w:hanging="4570"/>
        <w:rPr>
          <w:color w:val="000000"/>
          <w:sz w:val="30"/>
          <w:szCs w:val="30"/>
          <w:lang w:val="ru-RU"/>
        </w:rPr>
      </w:pPr>
      <w:proofErr w:type="spellStart"/>
      <w:r>
        <w:rPr>
          <w:color w:val="000000"/>
          <w:sz w:val="30"/>
          <w:szCs w:val="30"/>
          <w:lang w:val="ru-RU"/>
        </w:rPr>
        <w:t>Добровского</w:t>
      </w:r>
      <w:proofErr w:type="spellEnd"/>
      <w:r w:rsidR="00153D6A">
        <w:rPr>
          <w:color w:val="000000"/>
          <w:sz w:val="30"/>
          <w:szCs w:val="30"/>
        </w:rPr>
        <w:t xml:space="preserve"> </w:t>
      </w:r>
      <w:r w:rsidR="00153D6A">
        <w:rPr>
          <w:color w:val="000000"/>
          <w:sz w:val="30"/>
          <w:szCs w:val="30"/>
          <w:lang w:val="ru-RU"/>
        </w:rPr>
        <w:t>сельского</w:t>
      </w:r>
    </w:p>
    <w:p w:rsidR="00153D6A" w:rsidRDefault="00153D6A" w:rsidP="00153D6A">
      <w:pPr>
        <w:pStyle w:val="afb"/>
        <w:tabs>
          <w:tab w:val="left" w:pos="-5328"/>
          <w:tab w:val="left" w:pos="7200"/>
          <w:tab w:val="right" w:pos="9530"/>
        </w:tabs>
        <w:spacing w:line="280" w:lineRule="exact"/>
        <w:ind w:left="4570" w:hanging="457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исполнительного комитета</w:t>
      </w:r>
    </w:p>
    <w:p w:rsidR="00153D6A" w:rsidRDefault="00153D6A" w:rsidP="00153D6A">
      <w:pPr>
        <w:pStyle w:val="afb"/>
        <w:tabs>
          <w:tab w:val="left" w:pos="-5328"/>
          <w:tab w:val="left" w:pos="720"/>
          <w:tab w:val="left" w:pos="7200"/>
          <w:tab w:val="right" w:pos="9530"/>
        </w:tabs>
        <w:spacing w:line="360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</w:t>
      </w:r>
    </w:p>
    <w:p w:rsidR="00153D6A" w:rsidRPr="001F10AA" w:rsidRDefault="00153D6A" w:rsidP="00153D6A">
      <w:pPr>
        <w:pStyle w:val="afb"/>
        <w:tabs>
          <w:tab w:val="left" w:pos="-5328"/>
          <w:tab w:val="left" w:pos="720"/>
          <w:tab w:val="left" w:pos="7200"/>
          <w:tab w:val="right" w:pos="9530"/>
        </w:tabs>
        <w:ind w:firstLine="720"/>
        <w:rPr>
          <w:color w:val="000000"/>
          <w:sz w:val="30"/>
          <w:szCs w:val="30"/>
        </w:rPr>
      </w:pPr>
      <w:r w:rsidRPr="001F10AA">
        <w:rPr>
          <w:color w:val="000000"/>
          <w:sz w:val="30"/>
          <w:szCs w:val="30"/>
        </w:rPr>
        <w:t xml:space="preserve">На основании пункта 6 статьи 42 Бюджетного кодекса Республики Беларусь </w:t>
      </w:r>
      <w:proofErr w:type="spellStart"/>
      <w:r w:rsidR="00122871">
        <w:rPr>
          <w:color w:val="000000"/>
          <w:sz w:val="30"/>
          <w:szCs w:val="30"/>
          <w:lang w:val="ru-RU"/>
        </w:rPr>
        <w:t>Добровский</w:t>
      </w:r>
      <w:proofErr w:type="spellEnd"/>
      <w:r w:rsidRPr="001F10A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ru-RU"/>
        </w:rPr>
        <w:t>сельский</w:t>
      </w:r>
      <w:r w:rsidRPr="001F10AA">
        <w:rPr>
          <w:color w:val="000000"/>
          <w:sz w:val="30"/>
          <w:szCs w:val="30"/>
        </w:rPr>
        <w:t xml:space="preserve"> исполнительный комитет РЕШИЛ:</w:t>
      </w:r>
    </w:p>
    <w:p w:rsidR="00153D6A" w:rsidRDefault="00153D6A" w:rsidP="00153D6A">
      <w:pPr>
        <w:pStyle w:val="afb"/>
        <w:tabs>
          <w:tab w:val="left" w:pos="-5328"/>
          <w:tab w:val="left" w:pos="5220"/>
          <w:tab w:val="right" w:pos="9530"/>
        </w:tabs>
        <w:ind w:firstLine="720"/>
        <w:rPr>
          <w:color w:val="000000"/>
          <w:sz w:val="30"/>
          <w:szCs w:val="30"/>
        </w:rPr>
      </w:pPr>
      <w:r w:rsidRPr="00C159E5">
        <w:rPr>
          <w:color w:val="000000"/>
          <w:sz w:val="30"/>
          <w:szCs w:val="30"/>
        </w:rPr>
        <w:t xml:space="preserve">1. </w:t>
      </w:r>
      <w:r>
        <w:rPr>
          <w:color w:val="000000"/>
          <w:sz w:val="30"/>
          <w:szCs w:val="30"/>
        </w:rPr>
        <w:t xml:space="preserve">Утвердить Инструкцию о порядке расходования средств резервного фонда </w:t>
      </w:r>
      <w:proofErr w:type="spellStart"/>
      <w:r w:rsidR="00122871">
        <w:rPr>
          <w:color w:val="000000"/>
          <w:sz w:val="30"/>
          <w:szCs w:val="30"/>
          <w:lang w:val="ru-RU"/>
        </w:rPr>
        <w:t>Добровского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ru-RU"/>
        </w:rPr>
        <w:t>сельского</w:t>
      </w:r>
      <w:r>
        <w:rPr>
          <w:color w:val="000000"/>
          <w:sz w:val="30"/>
          <w:szCs w:val="30"/>
        </w:rPr>
        <w:t xml:space="preserve"> исполнительного комитета (прилагается).</w:t>
      </w:r>
    </w:p>
    <w:p w:rsidR="00153D6A" w:rsidRDefault="00153D6A" w:rsidP="00153D6A">
      <w:pPr>
        <w:pStyle w:val="afb"/>
        <w:tabs>
          <w:tab w:val="left" w:pos="-5328"/>
          <w:tab w:val="left" w:pos="5220"/>
          <w:tab w:val="right" w:pos="9530"/>
        </w:tabs>
        <w:ind w:firstLine="72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Признать утратившими силу</w:t>
      </w:r>
      <w:r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</w:rPr>
        <w:t xml:space="preserve">решение </w:t>
      </w:r>
      <w:proofErr w:type="spellStart"/>
      <w:r w:rsidR="00122871">
        <w:rPr>
          <w:color w:val="000000"/>
          <w:sz w:val="30"/>
          <w:szCs w:val="30"/>
          <w:lang w:val="ru-RU"/>
        </w:rPr>
        <w:t>Добровского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ru-RU"/>
        </w:rPr>
        <w:t>сельского</w:t>
      </w:r>
      <w:r>
        <w:rPr>
          <w:color w:val="000000"/>
          <w:sz w:val="30"/>
          <w:szCs w:val="30"/>
        </w:rPr>
        <w:t xml:space="preserve"> исполнительного комитета </w:t>
      </w:r>
      <w:r w:rsidRPr="00DB341D">
        <w:rPr>
          <w:color w:val="000000"/>
          <w:sz w:val="30"/>
          <w:szCs w:val="30"/>
        </w:rPr>
        <w:t xml:space="preserve">от </w:t>
      </w:r>
      <w:r w:rsidRPr="00DB341D">
        <w:rPr>
          <w:color w:val="000000"/>
          <w:sz w:val="30"/>
          <w:szCs w:val="30"/>
          <w:lang w:val="ru-RU"/>
        </w:rPr>
        <w:t>25</w:t>
      </w:r>
      <w:r w:rsidRPr="00DB341D">
        <w:rPr>
          <w:color w:val="000000"/>
          <w:sz w:val="30"/>
          <w:szCs w:val="30"/>
        </w:rPr>
        <w:t xml:space="preserve"> </w:t>
      </w:r>
      <w:r w:rsidRPr="00DB341D">
        <w:rPr>
          <w:color w:val="000000"/>
          <w:sz w:val="30"/>
          <w:szCs w:val="30"/>
          <w:lang w:val="ru-RU"/>
        </w:rPr>
        <w:t>июня</w:t>
      </w:r>
      <w:r w:rsidRPr="00DB341D">
        <w:rPr>
          <w:color w:val="000000"/>
          <w:sz w:val="30"/>
          <w:szCs w:val="30"/>
        </w:rPr>
        <w:t xml:space="preserve"> 2009 </w:t>
      </w:r>
      <w:r w:rsidRPr="00DB341D">
        <w:rPr>
          <w:color w:val="000000"/>
          <w:sz w:val="30"/>
          <w:szCs w:val="30"/>
          <w:lang w:val="ru-RU"/>
        </w:rPr>
        <w:t xml:space="preserve">г. </w:t>
      </w:r>
      <w:r w:rsidRPr="00DB341D">
        <w:rPr>
          <w:color w:val="000000"/>
          <w:sz w:val="30"/>
          <w:szCs w:val="30"/>
        </w:rPr>
        <w:t>№ 6-</w:t>
      </w:r>
      <w:r w:rsidRPr="00DB341D">
        <w:rPr>
          <w:color w:val="000000"/>
          <w:sz w:val="30"/>
          <w:szCs w:val="30"/>
          <w:lang w:val="ru-RU"/>
        </w:rPr>
        <w:t>6</w:t>
      </w:r>
      <w:r>
        <w:rPr>
          <w:color w:val="000000"/>
          <w:sz w:val="30"/>
          <w:szCs w:val="30"/>
        </w:rPr>
        <w:t xml:space="preserve"> «Об утверждении Инструкции о порядке расходования резервного фонда </w:t>
      </w:r>
      <w:proofErr w:type="spellStart"/>
      <w:r w:rsidR="00122871">
        <w:rPr>
          <w:color w:val="000000"/>
          <w:sz w:val="30"/>
          <w:szCs w:val="30"/>
          <w:lang w:val="ru-RU"/>
        </w:rPr>
        <w:t>Добровского</w:t>
      </w:r>
      <w:proofErr w:type="spellEnd"/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ru-RU"/>
        </w:rPr>
        <w:t>сельского</w:t>
      </w:r>
      <w:r>
        <w:rPr>
          <w:color w:val="000000"/>
          <w:sz w:val="30"/>
          <w:szCs w:val="30"/>
        </w:rPr>
        <w:t xml:space="preserve"> исполнительного комитета».</w:t>
      </w:r>
    </w:p>
    <w:p w:rsidR="00153D6A" w:rsidRDefault="00153D6A" w:rsidP="00153D6A">
      <w:pPr>
        <w:pStyle w:val="afb"/>
        <w:tabs>
          <w:tab w:val="left" w:pos="-5328"/>
          <w:tab w:val="left" w:pos="360"/>
          <w:tab w:val="right" w:pos="9530"/>
        </w:tabs>
        <w:ind w:firstLine="72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 </w:t>
      </w:r>
      <w:r>
        <w:rPr>
          <w:color w:val="000000"/>
          <w:sz w:val="30"/>
          <w:szCs w:val="30"/>
          <w:lang w:val="ru-RU"/>
        </w:rPr>
        <w:t>Настоящее решение вступает в силу после его официального опубликования  на сайте Горецкого районного исполнительного комитета в глобальной компьютерной сети Интернет.</w:t>
      </w:r>
    </w:p>
    <w:p w:rsidR="00153D6A" w:rsidRDefault="00153D6A" w:rsidP="00153D6A">
      <w:pPr>
        <w:spacing w:line="360" w:lineRule="auto"/>
        <w:jc w:val="both"/>
        <w:rPr>
          <w:sz w:val="30"/>
          <w:szCs w:val="30"/>
        </w:rPr>
      </w:pPr>
    </w:p>
    <w:p w:rsidR="00153D6A" w:rsidRDefault="00153D6A" w:rsidP="00153D6A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                                            </w:t>
      </w:r>
      <w:r w:rsidR="00122871">
        <w:rPr>
          <w:sz w:val="30"/>
          <w:szCs w:val="30"/>
        </w:rPr>
        <w:t xml:space="preserve">                          В</w:t>
      </w:r>
      <w:r>
        <w:rPr>
          <w:sz w:val="30"/>
          <w:szCs w:val="30"/>
        </w:rPr>
        <w:t>.</w:t>
      </w:r>
      <w:r w:rsidR="00122871">
        <w:rPr>
          <w:sz w:val="30"/>
          <w:szCs w:val="30"/>
        </w:rPr>
        <w:t>И</w:t>
      </w:r>
      <w:r>
        <w:rPr>
          <w:sz w:val="30"/>
          <w:szCs w:val="30"/>
        </w:rPr>
        <w:t xml:space="preserve">. </w:t>
      </w:r>
      <w:proofErr w:type="spellStart"/>
      <w:r w:rsidR="00122871">
        <w:rPr>
          <w:sz w:val="30"/>
          <w:szCs w:val="30"/>
        </w:rPr>
        <w:t>Тербов</w:t>
      </w:r>
      <w:proofErr w:type="spellEnd"/>
    </w:p>
    <w:p w:rsidR="00122871" w:rsidRDefault="00122871" w:rsidP="00153D6A">
      <w:pPr>
        <w:spacing w:line="280" w:lineRule="exact"/>
        <w:jc w:val="both"/>
        <w:rPr>
          <w:sz w:val="30"/>
          <w:szCs w:val="30"/>
        </w:rPr>
      </w:pPr>
    </w:p>
    <w:p w:rsidR="00122871" w:rsidRDefault="00122871" w:rsidP="00122871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Управляющий делами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Р.А. Лукашенко</w:t>
      </w:r>
    </w:p>
    <w:p w:rsidR="00122871" w:rsidRDefault="00122871" w:rsidP="00153D6A">
      <w:pPr>
        <w:spacing w:line="280" w:lineRule="exact"/>
        <w:jc w:val="both"/>
        <w:rPr>
          <w:sz w:val="30"/>
          <w:szCs w:val="30"/>
        </w:rPr>
      </w:pPr>
    </w:p>
    <w:p w:rsidR="00153D6A" w:rsidRDefault="00153D6A" w:rsidP="00153D6A">
      <w:pPr>
        <w:spacing w:line="280" w:lineRule="exact"/>
        <w:jc w:val="both"/>
        <w:rPr>
          <w:sz w:val="30"/>
          <w:szCs w:val="30"/>
        </w:rPr>
      </w:pPr>
    </w:p>
    <w:p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</w:p>
    <w:p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</w:p>
    <w:p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</w:p>
    <w:p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</w:p>
    <w:p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</w:p>
    <w:p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</w:p>
    <w:p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</w:p>
    <w:p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lastRenderedPageBreak/>
        <w:t xml:space="preserve">УТВЕРЖДЕНО </w:t>
      </w:r>
    </w:p>
    <w:p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  <w:r>
        <w:rPr>
          <w:sz w:val="30"/>
          <w:szCs w:val="30"/>
        </w:rPr>
        <w:t>Решение</w:t>
      </w:r>
    </w:p>
    <w:p w:rsidR="00153D6A" w:rsidRDefault="00122871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  <w:proofErr w:type="spellStart"/>
      <w:r>
        <w:rPr>
          <w:sz w:val="30"/>
          <w:szCs w:val="30"/>
        </w:rPr>
        <w:t>Добровского</w:t>
      </w:r>
      <w:proofErr w:type="spellEnd"/>
      <w:r w:rsidR="00153D6A">
        <w:rPr>
          <w:sz w:val="30"/>
          <w:szCs w:val="30"/>
        </w:rPr>
        <w:t xml:space="preserve"> сельского</w:t>
      </w:r>
    </w:p>
    <w:p w:rsidR="00153D6A" w:rsidRDefault="00153D6A" w:rsidP="00153D6A">
      <w:pPr>
        <w:pStyle w:val="append1"/>
        <w:spacing w:line="280" w:lineRule="exact"/>
        <w:ind w:left="5670" w:firstLine="13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</w:p>
    <w:p w:rsidR="00153D6A" w:rsidRPr="000C74CD" w:rsidRDefault="000C74CD" w:rsidP="00153D6A">
      <w:pPr>
        <w:pStyle w:val="append"/>
        <w:tabs>
          <w:tab w:val="left" w:pos="5387"/>
        </w:tabs>
        <w:spacing w:line="280" w:lineRule="exact"/>
        <w:ind w:left="5670" w:firstLine="11"/>
        <w:rPr>
          <w:sz w:val="30"/>
          <w:szCs w:val="30"/>
        </w:rPr>
      </w:pPr>
      <w:r w:rsidRPr="000C74CD">
        <w:rPr>
          <w:sz w:val="30"/>
          <w:szCs w:val="30"/>
        </w:rPr>
        <w:t>27</w:t>
      </w:r>
      <w:r w:rsidR="00153D6A" w:rsidRPr="000C74CD">
        <w:rPr>
          <w:sz w:val="30"/>
          <w:szCs w:val="30"/>
        </w:rPr>
        <w:t xml:space="preserve">.04.2023 № </w:t>
      </w:r>
      <w:r w:rsidRPr="000C74CD">
        <w:rPr>
          <w:sz w:val="30"/>
          <w:szCs w:val="30"/>
        </w:rPr>
        <w:t>4-10</w:t>
      </w:r>
    </w:p>
    <w:p w:rsidR="00153D6A" w:rsidRDefault="00153D6A" w:rsidP="00153D6A">
      <w:pPr>
        <w:pStyle w:val="append"/>
        <w:tabs>
          <w:tab w:val="left" w:pos="5387"/>
        </w:tabs>
        <w:spacing w:line="280" w:lineRule="exact"/>
        <w:ind w:left="5670" w:firstLine="11"/>
        <w:rPr>
          <w:sz w:val="30"/>
          <w:szCs w:val="30"/>
        </w:rPr>
      </w:pPr>
    </w:p>
    <w:p w:rsidR="00153D6A" w:rsidRPr="009B5122" w:rsidRDefault="00153D6A" w:rsidP="00153D6A">
      <w:pPr>
        <w:tabs>
          <w:tab w:val="left" w:pos="6840"/>
        </w:tabs>
        <w:spacing w:line="280" w:lineRule="exact"/>
        <w:ind w:left="1077" w:hanging="1077"/>
        <w:jc w:val="both"/>
        <w:rPr>
          <w:sz w:val="30"/>
          <w:szCs w:val="30"/>
        </w:rPr>
      </w:pPr>
      <w:r w:rsidRPr="009B5122">
        <w:rPr>
          <w:sz w:val="30"/>
          <w:szCs w:val="30"/>
        </w:rPr>
        <w:t>ИНСТРУКЦИЯ</w:t>
      </w:r>
    </w:p>
    <w:p w:rsidR="00153D6A" w:rsidRPr="009B5122" w:rsidRDefault="00153D6A" w:rsidP="00153D6A">
      <w:pPr>
        <w:tabs>
          <w:tab w:val="left" w:pos="6840"/>
        </w:tabs>
        <w:spacing w:line="280" w:lineRule="exact"/>
        <w:ind w:left="1077" w:hanging="1077"/>
        <w:jc w:val="both"/>
        <w:rPr>
          <w:sz w:val="30"/>
          <w:szCs w:val="30"/>
        </w:rPr>
      </w:pPr>
      <w:r w:rsidRPr="009B5122">
        <w:rPr>
          <w:sz w:val="30"/>
          <w:szCs w:val="30"/>
        </w:rPr>
        <w:t>о порядке расходования средств резервного фонда</w:t>
      </w:r>
    </w:p>
    <w:p w:rsidR="00153D6A" w:rsidRPr="009B5122" w:rsidRDefault="00122871" w:rsidP="00153D6A">
      <w:pPr>
        <w:tabs>
          <w:tab w:val="left" w:pos="6840"/>
        </w:tabs>
        <w:spacing w:line="280" w:lineRule="exact"/>
        <w:ind w:left="1077" w:hanging="1077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Добровского</w:t>
      </w:r>
      <w:proofErr w:type="spellEnd"/>
      <w:r w:rsidR="00153D6A" w:rsidRPr="009B5122">
        <w:rPr>
          <w:sz w:val="30"/>
          <w:szCs w:val="30"/>
        </w:rPr>
        <w:t xml:space="preserve"> сельского исполнительного комитета</w:t>
      </w:r>
    </w:p>
    <w:p w:rsidR="00153D6A" w:rsidRPr="009B5122" w:rsidRDefault="00153D6A" w:rsidP="00153D6A">
      <w:pPr>
        <w:tabs>
          <w:tab w:val="left" w:pos="6840"/>
        </w:tabs>
        <w:ind w:left="1077" w:hanging="1077"/>
        <w:jc w:val="both"/>
        <w:rPr>
          <w:sz w:val="30"/>
          <w:szCs w:val="30"/>
        </w:rPr>
      </w:pPr>
    </w:p>
    <w:p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1. Настоящая Инструкция определяет порядок расходования средств резервного фонда </w:t>
      </w:r>
      <w:proofErr w:type="spellStart"/>
      <w:r w:rsidR="00122871">
        <w:rPr>
          <w:sz w:val="30"/>
          <w:szCs w:val="30"/>
        </w:rPr>
        <w:t>Добровского</w:t>
      </w:r>
      <w:proofErr w:type="spellEnd"/>
      <w:r w:rsidRPr="009B5122">
        <w:rPr>
          <w:sz w:val="30"/>
          <w:szCs w:val="30"/>
        </w:rPr>
        <w:t xml:space="preserve"> сельского исполнительного комитета (далее – </w:t>
      </w:r>
      <w:proofErr w:type="spellStart"/>
      <w:r w:rsidRPr="009B5122">
        <w:rPr>
          <w:sz w:val="30"/>
          <w:szCs w:val="30"/>
        </w:rPr>
        <w:t>сельисполком</w:t>
      </w:r>
      <w:proofErr w:type="spellEnd"/>
      <w:r w:rsidRPr="009B5122">
        <w:rPr>
          <w:sz w:val="30"/>
          <w:szCs w:val="30"/>
        </w:rPr>
        <w:t>).</w:t>
      </w:r>
    </w:p>
    <w:p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2. Размер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устанавливается решением </w:t>
      </w:r>
      <w:proofErr w:type="spellStart"/>
      <w:r w:rsidR="00122871">
        <w:rPr>
          <w:sz w:val="30"/>
          <w:szCs w:val="30"/>
        </w:rPr>
        <w:t>Добровского</w:t>
      </w:r>
      <w:proofErr w:type="spellEnd"/>
      <w:r w:rsidRPr="009B5122">
        <w:rPr>
          <w:sz w:val="30"/>
          <w:szCs w:val="30"/>
        </w:rPr>
        <w:t xml:space="preserve"> сельского Совета депутатов о бюджете сельсовета на очередной финансовый год.</w:t>
      </w:r>
    </w:p>
    <w:p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3. Выделение средств из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производится по решениям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>.</w:t>
      </w:r>
    </w:p>
    <w:p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4. Распорядителем средств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является </w:t>
      </w:r>
      <w:proofErr w:type="spellStart"/>
      <w:r w:rsidRPr="009B5122">
        <w:rPr>
          <w:sz w:val="30"/>
          <w:szCs w:val="30"/>
        </w:rPr>
        <w:t>сельисполком</w:t>
      </w:r>
      <w:proofErr w:type="spellEnd"/>
      <w:r w:rsidRPr="009B5122">
        <w:rPr>
          <w:sz w:val="30"/>
          <w:szCs w:val="30"/>
        </w:rPr>
        <w:t>.</w:t>
      </w:r>
    </w:p>
    <w:p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5. Средства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расходуются на финансирование бюджетных обязательств, которые не были учтены при утверждении бюджета сельсовета или были предусмотрены в недостаточных суммах.</w:t>
      </w:r>
    </w:p>
    <w:p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6. Решения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о выделении средств из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принимаются в соответствии с пунктом 5 настоящей Инструкции на основании письменных обращений на имя председателя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. </w:t>
      </w:r>
    </w:p>
    <w:p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7. Средства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расходуются на территории </w:t>
      </w:r>
      <w:proofErr w:type="spellStart"/>
      <w:r w:rsidR="00122871">
        <w:rPr>
          <w:sz w:val="30"/>
          <w:szCs w:val="30"/>
        </w:rPr>
        <w:t>Добровсого</w:t>
      </w:r>
      <w:proofErr w:type="spellEnd"/>
      <w:r w:rsidRPr="009B5122">
        <w:rPr>
          <w:sz w:val="30"/>
          <w:szCs w:val="30"/>
        </w:rPr>
        <w:t xml:space="preserve"> сельсовета.</w:t>
      </w:r>
    </w:p>
    <w:p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8. </w:t>
      </w:r>
      <w:proofErr w:type="spellStart"/>
      <w:r w:rsidRPr="009B5122">
        <w:rPr>
          <w:sz w:val="30"/>
          <w:szCs w:val="30"/>
        </w:rPr>
        <w:t>Сельисполком</w:t>
      </w:r>
      <w:proofErr w:type="spellEnd"/>
      <w:r w:rsidRPr="009B5122">
        <w:rPr>
          <w:sz w:val="30"/>
          <w:szCs w:val="30"/>
        </w:rPr>
        <w:t xml:space="preserve"> обеспечивает целевое использование средств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>.</w:t>
      </w:r>
    </w:p>
    <w:p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9. </w:t>
      </w:r>
      <w:proofErr w:type="gramStart"/>
      <w:r w:rsidRPr="009B5122">
        <w:rPr>
          <w:sz w:val="30"/>
          <w:szCs w:val="30"/>
        </w:rPr>
        <w:t>Контроль за</w:t>
      </w:r>
      <w:proofErr w:type="gramEnd"/>
      <w:r w:rsidRPr="009B5122">
        <w:rPr>
          <w:sz w:val="30"/>
          <w:szCs w:val="30"/>
        </w:rPr>
        <w:t xml:space="preserve"> целевым использованием выделенных за счет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средств осуществляется председателем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>.</w:t>
      </w:r>
    </w:p>
    <w:p w:rsidR="00153D6A" w:rsidRPr="009B5122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>При нецелевом использовании сре</w:t>
      </w:r>
      <w:proofErr w:type="gramStart"/>
      <w:r w:rsidRPr="009B5122">
        <w:rPr>
          <w:sz w:val="30"/>
          <w:szCs w:val="30"/>
        </w:rPr>
        <w:t>дств пр</w:t>
      </w:r>
      <w:proofErr w:type="gramEnd"/>
      <w:r w:rsidRPr="009B5122">
        <w:rPr>
          <w:sz w:val="30"/>
          <w:szCs w:val="30"/>
        </w:rPr>
        <w:t>именяются меры, предусмотренные законодательством.</w:t>
      </w:r>
    </w:p>
    <w:p w:rsidR="00153D6A" w:rsidRDefault="00153D6A" w:rsidP="00153D6A">
      <w:pPr>
        <w:tabs>
          <w:tab w:val="left" w:pos="6840"/>
        </w:tabs>
        <w:ind w:firstLine="709"/>
        <w:jc w:val="both"/>
        <w:rPr>
          <w:sz w:val="30"/>
          <w:szCs w:val="30"/>
        </w:rPr>
      </w:pPr>
      <w:r w:rsidRPr="009B5122">
        <w:rPr>
          <w:sz w:val="30"/>
          <w:szCs w:val="30"/>
        </w:rPr>
        <w:t xml:space="preserve">10. </w:t>
      </w:r>
      <w:proofErr w:type="spellStart"/>
      <w:r w:rsidRPr="009B5122">
        <w:rPr>
          <w:sz w:val="30"/>
          <w:szCs w:val="30"/>
        </w:rPr>
        <w:t>Сельисполком</w:t>
      </w:r>
      <w:proofErr w:type="spellEnd"/>
      <w:r w:rsidRPr="009B5122">
        <w:rPr>
          <w:sz w:val="30"/>
          <w:szCs w:val="30"/>
        </w:rPr>
        <w:t xml:space="preserve"> ежеквартально информирует </w:t>
      </w:r>
      <w:proofErr w:type="spellStart"/>
      <w:r w:rsidR="00122871">
        <w:rPr>
          <w:sz w:val="30"/>
          <w:szCs w:val="30"/>
        </w:rPr>
        <w:t>Добровский</w:t>
      </w:r>
      <w:proofErr w:type="spellEnd"/>
      <w:r w:rsidRPr="009B5122">
        <w:rPr>
          <w:sz w:val="30"/>
          <w:szCs w:val="30"/>
        </w:rPr>
        <w:t xml:space="preserve"> сельский Совет депутатов о расходовании средств резервного фонда </w:t>
      </w:r>
      <w:proofErr w:type="spellStart"/>
      <w:r w:rsidRPr="009B5122">
        <w:rPr>
          <w:sz w:val="30"/>
          <w:szCs w:val="30"/>
        </w:rPr>
        <w:t>сельисполкома</w:t>
      </w:r>
      <w:proofErr w:type="spellEnd"/>
      <w:r w:rsidRPr="009B5122">
        <w:rPr>
          <w:sz w:val="30"/>
          <w:szCs w:val="30"/>
        </w:rPr>
        <w:t xml:space="preserve"> в соответствии с частью второй пункта 7 статьи 42 Бюджетного кодекса Республики Беларусь.</w:t>
      </w:r>
    </w:p>
    <w:p w:rsidR="00056083" w:rsidRDefault="00056083" w:rsidP="00056083">
      <w:pPr>
        <w:jc w:val="center"/>
      </w:pPr>
    </w:p>
    <w:p w:rsidR="00056083" w:rsidRDefault="00056083" w:rsidP="00056083">
      <w:pPr>
        <w:jc w:val="center"/>
      </w:pPr>
    </w:p>
    <w:p w:rsidR="00056083" w:rsidRDefault="00056083" w:rsidP="00056083">
      <w:pPr>
        <w:jc w:val="center"/>
      </w:pPr>
    </w:p>
    <w:p w:rsidR="00056083" w:rsidRDefault="00056083" w:rsidP="00056083">
      <w:pPr>
        <w:jc w:val="center"/>
      </w:pPr>
    </w:p>
    <w:p w:rsidR="00056083" w:rsidRDefault="00056083" w:rsidP="00056083">
      <w:pPr>
        <w:jc w:val="center"/>
      </w:pPr>
    </w:p>
    <w:p w:rsidR="00056083" w:rsidRDefault="00056083" w:rsidP="00056083">
      <w:pPr>
        <w:jc w:val="center"/>
      </w:pPr>
    </w:p>
    <w:p w:rsidR="00056083" w:rsidRDefault="00056083" w:rsidP="00056083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</w:t>
      </w:r>
    </w:p>
    <w:p w:rsidR="004E1682" w:rsidRDefault="004E1682" w:rsidP="00056083">
      <w:pPr>
        <w:pStyle w:val="afb"/>
        <w:tabs>
          <w:tab w:val="left" w:pos="-5328"/>
          <w:tab w:val="left" w:pos="7200"/>
          <w:tab w:val="right" w:pos="9530"/>
        </w:tabs>
        <w:spacing w:line="280" w:lineRule="exact"/>
        <w:ind w:left="4570" w:hanging="4570"/>
        <w:rPr>
          <w:sz w:val="28"/>
          <w:szCs w:val="28"/>
        </w:rPr>
      </w:pPr>
    </w:p>
    <w:sectPr w:rsidR="004E1682" w:rsidSect="00F73E86">
      <w:headerReference w:type="default" r:id="rId10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F1" w:rsidRDefault="00962FF1" w:rsidP="007331F5">
      <w:r>
        <w:separator/>
      </w:r>
    </w:p>
  </w:endnote>
  <w:endnote w:type="continuationSeparator" w:id="0">
    <w:p w:rsidR="00962FF1" w:rsidRDefault="00962FF1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F1" w:rsidRDefault="00962FF1" w:rsidP="007331F5">
      <w:r>
        <w:separator/>
      </w:r>
    </w:p>
  </w:footnote>
  <w:footnote w:type="continuationSeparator" w:id="0">
    <w:p w:rsidR="00962FF1" w:rsidRDefault="00962FF1" w:rsidP="00733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92" w:rsidRPr="006E31D2" w:rsidRDefault="005C7F92">
    <w:pPr>
      <w:pStyle w:val="af5"/>
      <w:jc w:val="center"/>
      <w:rPr>
        <w:sz w:val="28"/>
        <w:szCs w:val="28"/>
      </w:rPr>
    </w:pPr>
    <w:r w:rsidRPr="006E31D2">
      <w:rPr>
        <w:sz w:val="28"/>
        <w:szCs w:val="28"/>
      </w:rPr>
      <w:fldChar w:fldCharType="begin"/>
    </w:r>
    <w:r w:rsidRPr="006E31D2">
      <w:rPr>
        <w:sz w:val="28"/>
        <w:szCs w:val="28"/>
      </w:rPr>
      <w:instrText>PAGE   \* MERGEFORMAT</w:instrText>
    </w:r>
    <w:r w:rsidRPr="006E31D2">
      <w:rPr>
        <w:sz w:val="28"/>
        <w:szCs w:val="28"/>
      </w:rPr>
      <w:fldChar w:fldCharType="separate"/>
    </w:r>
    <w:r w:rsidR="00A63FA1">
      <w:rPr>
        <w:noProof/>
        <w:sz w:val="28"/>
        <w:szCs w:val="28"/>
      </w:rPr>
      <w:t>3</w:t>
    </w:r>
    <w:r w:rsidRPr="006E31D2">
      <w:rPr>
        <w:sz w:val="28"/>
        <w:szCs w:val="28"/>
      </w:rPr>
      <w:fldChar w:fldCharType="end"/>
    </w:r>
  </w:p>
  <w:p w:rsidR="005C7F92" w:rsidRDefault="005C7F92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53D0"/>
    <w:multiLevelType w:val="hybridMultilevel"/>
    <w:tmpl w:val="1696DE0A"/>
    <w:lvl w:ilvl="0" w:tplc="D4903EF2">
      <w:start w:val="1"/>
      <w:numFmt w:val="decimal"/>
      <w:lvlText w:val="%1."/>
      <w:lvlJc w:val="left"/>
      <w:pPr>
        <w:ind w:left="120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41"/>
    <w:rsid w:val="00020267"/>
    <w:rsid w:val="00024F81"/>
    <w:rsid w:val="0002761F"/>
    <w:rsid w:val="00031EF0"/>
    <w:rsid w:val="000466ED"/>
    <w:rsid w:val="00056083"/>
    <w:rsid w:val="0006243C"/>
    <w:rsid w:val="000669E6"/>
    <w:rsid w:val="00076226"/>
    <w:rsid w:val="00077DF0"/>
    <w:rsid w:val="00082A48"/>
    <w:rsid w:val="00086ED8"/>
    <w:rsid w:val="00090028"/>
    <w:rsid w:val="0009106A"/>
    <w:rsid w:val="0009568F"/>
    <w:rsid w:val="00096504"/>
    <w:rsid w:val="000A27DD"/>
    <w:rsid w:val="000B04FA"/>
    <w:rsid w:val="000B4C1B"/>
    <w:rsid w:val="000B7C70"/>
    <w:rsid w:val="000C74CD"/>
    <w:rsid w:val="000E1D06"/>
    <w:rsid w:val="000E761F"/>
    <w:rsid w:val="000F2080"/>
    <w:rsid w:val="000F2A90"/>
    <w:rsid w:val="0010091D"/>
    <w:rsid w:val="00110CE3"/>
    <w:rsid w:val="00112B35"/>
    <w:rsid w:val="00122871"/>
    <w:rsid w:val="00126646"/>
    <w:rsid w:val="001311C9"/>
    <w:rsid w:val="00144A2E"/>
    <w:rsid w:val="00153D6A"/>
    <w:rsid w:val="00153F06"/>
    <w:rsid w:val="00160CA3"/>
    <w:rsid w:val="0016385B"/>
    <w:rsid w:val="00163CF2"/>
    <w:rsid w:val="001668F4"/>
    <w:rsid w:val="00174998"/>
    <w:rsid w:val="00181A6C"/>
    <w:rsid w:val="001879DE"/>
    <w:rsid w:val="001B4098"/>
    <w:rsid w:val="001C0EF1"/>
    <w:rsid w:val="001C1C31"/>
    <w:rsid w:val="001D3799"/>
    <w:rsid w:val="001E66FF"/>
    <w:rsid w:val="001F148C"/>
    <w:rsid w:val="002051B0"/>
    <w:rsid w:val="00205E59"/>
    <w:rsid w:val="002251F3"/>
    <w:rsid w:val="00227D5E"/>
    <w:rsid w:val="00232CEF"/>
    <w:rsid w:val="00243BF5"/>
    <w:rsid w:val="00254F34"/>
    <w:rsid w:val="00256776"/>
    <w:rsid w:val="00257BB0"/>
    <w:rsid w:val="00265BA2"/>
    <w:rsid w:val="002732A5"/>
    <w:rsid w:val="00275657"/>
    <w:rsid w:val="00281495"/>
    <w:rsid w:val="00282325"/>
    <w:rsid w:val="002851F2"/>
    <w:rsid w:val="00295290"/>
    <w:rsid w:val="002A0A99"/>
    <w:rsid w:val="002A7DED"/>
    <w:rsid w:val="002B2F83"/>
    <w:rsid w:val="002B5915"/>
    <w:rsid w:val="002E2E5C"/>
    <w:rsid w:val="002F10E9"/>
    <w:rsid w:val="002F33B5"/>
    <w:rsid w:val="002F6D93"/>
    <w:rsid w:val="003100D7"/>
    <w:rsid w:val="00314D60"/>
    <w:rsid w:val="0032496B"/>
    <w:rsid w:val="00333821"/>
    <w:rsid w:val="00341DD2"/>
    <w:rsid w:val="00342D66"/>
    <w:rsid w:val="003748A9"/>
    <w:rsid w:val="00374B44"/>
    <w:rsid w:val="0037516E"/>
    <w:rsid w:val="00377593"/>
    <w:rsid w:val="00386F69"/>
    <w:rsid w:val="003929E4"/>
    <w:rsid w:val="003973ED"/>
    <w:rsid w:val="003A41CF"/>
    <w:rsid w:val="003C0BC1"/>
    <w:rsid w:val="003C0F83"/>
    <w:rsid w:val="003D6FD9"/>
    <w:rsid w:val="003E097F"/>
    <w:rsid w:val="003F1E77"/>
    <w:rsid w:val="003F2AC1"/>
    <w:rsid w:val="003F5240"/>
    <w:rsid w:val="0040325C"/>
    <w:rsid w:val="00405E0F"/>
    <w:rsid w:val="00406F1F"/>
    <w:rsid w:val="00415DAD"/>
    <w:rsid w:val="0041719C"/>
    <w:rsid w:val="004250DD"/>
    <w:rsid w:val="004311E4"/>
    <w:rsid w:val="00443F07"/>
    <w:rsid w:val="00447D56"/>
    <w:rsid w:val="0045589C"/>
    <w:rsid w:val="00465C19"/>
    <w:rsid w:val="00476E2F"/>
    <w:rsid w:val="00482CBB"/>
    <w:rsid w:val="004860BE"/>
    <w:rsid w:val="00491005"/>
    <w:rsid w:val="0049158D"/>
    <w:rsid w:val="004921EC"/>
    <w:rsid w:val="004A2C80"/>
    <w:rsid w:val="004A3099"/>
    <w:rsid w:val="004C1DEE"/>
    <w:rsid w:val="004C6891"/>
    <w:rsid w:val="004D628C"/>
    <w:rsid w:val="004E1682"/>
    <w:rsid w:val="004E4141"/>
    <w:rsid w:val="004F4610"/>
    <w:rsid w:val="004F4BEF"/>
    <w:rsid w:val="00500032"/>
    <w:rsid w:val="00500CEA"/>
    <w:rsid w:val="0051204D"/>
    <w:rsid w:val="00513B5F"/>
    <w:rsid w:val="00525AC0"/>
    <w:rsid w:val="0053102C"/>
    <w:rsid w:val="00540598"/>
    <w:rsid w:val="005463D4"/>
    <w:rsid w:val="005534EC"/>
    <w:rsid w:val="00560A87"/>
    <w:rsid w:val="0056377F"/>
    <w:rsid w:val="0058745B"/>
    <w:rsid w:val="00590920"/>
    <w:rsid w:val="00590A2E"/>
    <w:rsid w:val="00590E9E"/>
    <w:rsid w:val="005A78BC"/>
    <w:rsid w:val="005B1568"/>
    <w:rsid w:val="005B3CA8"/>
    <w:rsid w:val="005B7196"/>
    <w:rsid w:val="005C7F92"/>
    <w:rsid w:val="005D191A"/>
    <w:rsid w:val="005D6931"/>
    <w:rsid w:val="005E04AB"/>
    <w:rsid w:val="005E0E67"/>
    <w:rsid w:val="005E11AC"/>
    <w:rsid w:val="005E5891"/>
    <w:rsid w:val="005F330D"/>
    <w:rsid w:val="005F5613"/>
    <w:rsid w:val="00605E27"/>
    <w:rsid w:val="00612CB0"/>
    <w:rsid w:val="0061772F"/>
    <w:rsid w:val="0062528F"/>
    <w:rsid w:val="00652101"/>
    <w:rsid w:val="0065259A"/>
    <w:rsid w:val="00653960"/>
    <w:rsid w:val="0065468C"/>
    <w:rsid w:val="0065522A"/>
    <w:rsid w:val="006716DA"/>
    <w:rsid w:val="0068294D"/>
    <w:rsid w:val="00685DD4"/>
    <w:rsid w:val="00687519"/>
    <w:rsid w:val="0069418E"/>
    <w:rsid w:val="00696E34"/>
    <w:rsid w:val="006C3339"/>
    <w:rsid w:val="006C396E"/>
    <w:rsid w:val="006E68AA"/>
    <w:rsid w:val="006E6E9B"/>
    <w:rsid w:val="00702A79"/>
    <w:rsid w:val="00702E85"/>
    <w:rsid w:val="00711A7D"/>
    <w:rsid w:val="00712F71"/>
    <w:rsid w:val="007331F5"/>
    <w:rsid w:val="007468E5"/>
    <w:rsid w:val="00766BD6"/>
    <w:rsid w:val="007762E2"/>
    <w:rsid w:val="00787BAD"/>
    <w:rsid w:val="00794FA9"/>
    <w:rsid w:val="007A02BD"/>
    <w:rsid w:val="007A126D"/>
    <w:rsid w:val="007A63A1"/>
    <w:rsid w:val="007E3518"/>
    <w:rsid w:val="007E387A"/>
    <w:rsid w:val="007F0E18"/>
    <w:rsid w:val="007F1316"/>
    <w:rsid w:val="007F1FE0"/>
    <w:rsid w:val="007F4678"/>
    <w:rsid w:val="00800D9B"/>
    <w:rsid w:val="00817B67"/>
    <w:rsid w:val="00843AFE"/>
    <w:rsid w:val="00852351"/>
    <w:rsid w:val="0085379D"/>
    <w:rsid w:val="00874914"/>
    <w:rsid w:val="0088223E"/>
    <w:rsid w:val="008976FA"/>
    <w:rsid w:val="008C26B8"/>
    <w:rsid w:val="008C4238"/>
    <w:rsid w:val="008D1FEA"/>
    <w:rsid w:val="008D7C1F"/>
    <w:rsid w:val="008E07FA"/>
    <w:rsid w:val="008E2C4B"/>
    <w:rsid w:val="008E5CD8"/>
    <w:rsid w:val="008F14AF"/>
    <w:rsid w:val="008F154A"/>
    <w:rsid w:val="0091363C"/>
    <w:rsid w:val="0092127C"/>
    <w:rsid w:val="009541ED"/>
    <w:rsid w:val="00957A97"/>
    <w:rsid w:val="00962FF1"/>
    <w:rsid w:val="00965754"/>
    <w:rsid w:val="00966934"/>
    <w:rsid w:val="00987912"/>
    <w:rsid w:val="00993191"/>
    <w:rsid w:val="00994CCE"/>
    <w:rsid w:val="00997313"/>
    <w:rsid w:val="009A3FCF"/>
    <w:rsid w:val="009A518D"/>
    <w:rsid w:val="009A69A4"/>
    <w:rsid w:val="009B0BEC"/>
    <w:rsid w:val="009B1F85"/>
    <w:rsid w:val="009C50F6"/>
    <w:rsid w:val="009E18D3"/>
    <w:rsid w:val="009E1F8B"/>
    <w:rsid w:val="009F41F2"/>
    <w:rsid w:val="009F430D"/>
    <w:rsid w:val="00A052B4"/>
    <w:rsid w:val="00A052CA"/>
    <w:rsid w:val="00A1439D"/>
    <w:rsid w:val="00A147F1"/>
    <w:rsid w:val="00A170B3"/>
    <w:rsid w:val="00A23976"/>
    <w:rsid w:val="00A32D38"/>
    <w:rsid w:val="00A36166"/>
    <w:rsid w:val="00A37336"/>
    <w:rsid w:val="00A56ED1"/>
    <w:rsid w:val="00A6369E"/>
    <w:rsid w:val="00A63FA1"/>
    <w:rsid w:val="00A653B0"/>
    <w:rsid w:val="00A6691C"/>
    <w:rsid w:val="00A76023"/>
    <w:rsid w:val="00A764DE"/>
    <w:rsid w:val="00A824C0"/>
    <w:rsid w:val="00AA3D6F"/>
    <w:rsid w:val="00AA7683"/>
    <w:rsid w:val="00AE4786"/>
    <w:rsid w:val="00AF0D19"/>
    <w:rsid w:val="00AF4AF2"/>
    <w:rsid w:val="00AF6EC8"/>
    <w:rsid w:val="00B1264D"/>
    <w:rsid w:val="00B14491"/>
    <w:rsid w:val="00B24813"/>
    <w:rsid w:val="00B30182"/>
    <w:rsid w:val="00B352C2"/>
    <w:rsid w:val="00B35E3C"/>
    <w:rsid w:val="00B35F4A"/>
    <w:rsid w:val="00B364F1"/>
    <w:rsid w:val="00B43F54"/>
    <w:rsid w:val="00B52C8C"/>
    <w:rsid w:val="00B55112"/>
    <w:rsid w:val="00B6567A"/>
    <w:rsid w:val="00B909F2"/>
    <w:rsid w:val="00B96444"/>
    <w:rsid w:val="00BA1A8F"/>
    <w:rsid w:val="00BB1556"/>
    <w:rsid w:val="00BB1602"/>
    <w:rsid w:val="00BD4EE4"/>
    <w:rsid w:val="00BE7739"/>
    <w:rsid w:val="00C05A9B"/>
    <w:rsid w:val="00C07C46"/>
    <w:rsid w:val="00C264DF"/>
    <w:rsid w:val="00C266F9"/>
    <w:rsid w:val="00C66A5B"/>
    <w:rsid w:val="00C74C80"/>
    <w:rsid w:val="00C75384"/>
    <w:rsid w:val="00CA06A6"/>
    <w:rsid w:val="00CA0737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6F52"/>
    <w:rsid w:val="00CD78D0"/>
    <w:rsid w:val="00CE3CD3"/>
    <w:rsid w:val="00CF1803"/>
    <w:rsid w:val="00D00468"/>
    <w:rsid w:val="00D00B08"/>
    <w:rsid w:val="00D03190"/>
    <w:rsid w:val="00D118FC"/>
    <w:rsid w:val="00D15688"/>
    <w:rsid w:val="00D20220"/>
    <w:rsid w:val="00D24D78"/>
    <w:rsid w:val="00D35B32"/>
    <w:rsid w:val="00D371D0"/>
    <w:rsid w:val="00D44E9F"/>
    <w:rsid w:val="00D52A36"/>
    <w:rsid w:val="00D56041"/>
    <w:rsid w:val="00DA20F8"/>
    <w:rsid w:val="00DA58E8"/>
    <w:rsid w:val="00DA687B"/>
    <w:rsid w:val="00DB2EA3"/>
    <w:rsid w:val="00DB78B7"/>
    <w:rsid w:val="00DC458B"/>
    <w:rsid w:val="00DC696F"/>
    <w:rsid w:val="00DC6D73"/>
    <w:rsid w:val="00DC7BB6"/>
    <w:rsid w:val="00DD10AF"/>
    <w:rsid w:val="00E04C79"/>
    <w:rsid w:val="00E13136"/>
    <w:rsid w:val="00E14E12"/>
    <w:rsid w:val="00E15B9A"/>
    <w:rsid w:val="00E17E2E"/>
    <w:rsid w:val="00E2432D"/>
    <w:rsid w:val="00E270FB"/>
    <w:rsid w:val="00E3472F"/>
    <w:rsid w:val="00E35CC0"/>
    <w:rsid w:val="00E5313A"/>
    <w:rsid w:val="00E55612"/>
    <w:rsid w:val="00E572DA"/>
    <w:rsid w:val="00E62E0D"/>
    <w:rsid w:val="00E6522E"/>
    <w:rsid w:val="00E710C7"/>
    <w:rsid w:val="00E80725"/>
    <w:rsid w:val="00E83D4D"/>
    <w:rsid w:val="00E964C0"/>
    <w:rsid w:val="00E96C52"/>
    <w:rsid w:val="00EA0029"/>
    <w:rsid w:val="00EA3594"/>
    <w:rsid w:val="00EB72DA"/>
    <w:rsid w:val="00EC2D32"/>
    <w:rsid w:val="00EC39FB"/>
    <w:rsid w:val="00ED52C8"/>
    <w:rsid w:val="00EE399B"/>
    <w:rsid w:val="00F117F4"/>
    <w:rsid w:val="00F176A2"/>
    <w:rsid w:val="00F21D76"/>
    <w:rsid w:val="00F23F96"/>
    <w:rsid w:val="00F273A8"/>
    <w:rsid w:val="00F30347"/>
    <w:rsid w:val="00F36142"/>
    <w:rsid w:val="00F3682A"/>
    <w:rsid w:val="00F36A71"/>
    <w:rsid w:val="00F37296"/>
    <w:rsid w:val="00F42531"/>
    <w:rsid w:val="00F57CA9"/>
    <w:rsid w:val="00F60526"/>
    <w:rsid w:val="00F675E6"/>
    <w:rsid w:val="00F71F68"/>
    <w:rsid w:val="00F73E86"/>
    <w:rsid w:val="00F75264"/>
    <w:rsid w:val="00F81DF7"/>
    <w:rsid w:val="00F82CAD"/>
    <w:rsid w:val="00F858F5"/>
    <w:rsid w:val="00F87E52"/>
    <w:rsid w:val="00F9638D"/>
    <w:rsid w:val="00F97215"/>
    <w:rsid w:val="00F97DC8"/>
    <w:rsid w:val="00FA336E"/>
    <w:rsid w:val="00FA4B5D"/>
    <w:rsid w:val="00FC25D9"/>
    <w:rsid w:val="00FC439B"/>
    <w:rsid w:val="00FE3EDE"/>
    <w:rsid w:val="00FE5C51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4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styleId="afb">
    <w:name w:val="Body Text"/>
    <w:basedOn w:val="a"/>
    <w:link w:val="afc"/>
    <w:rsid w:val="005C7F92"/>
    <w:pPr>
      <w:jc w:val="both"/>
    </w:pPr>
    <w:rPr>
      <w:lang w:val="x-none" w:eastAsia="x-none"/>
    </w:rPr>
  </w:style>
  <w:style w:type="character" w:customStyle="1" w:styleId="afc">
    <w:name w:val="Основной текст Знак"/>
    <w:basedOn w:val="a0"/>
    <w:link w:val="afb"/>
    <w:rsid w:val="005C7F92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customStyle="1" w:styleId="append1">
    <w:name w:val="append1"/>
    <w:basedOn w:val="a"/>
    <w:rsid w:val="005C7F92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5C7F9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DBAAD-0104-4412-8677-D3B32CAB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178</cp:revision>
  <cp:lastPrinted>2023-07-04T11:18:00Z</cp:lastPrinted>
  <dcterms:created xsi:type="dcterms:W3CDTF">2016-08-23T12:00:00Z</dcterms:created>
  <dcterms:modified xsi:type="dcterms:W3CDTF">2023-07-04T11:18:00Z</dcterms:modified>
</cp:coreProperties>
</file>